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r>
        <w:rPr>
          <w:rStyle w:val="Style_1_ch"/>
        </w:rPr>
        <w:fldChar w:fldCharType="begin"/>
      </w:r>
      <w:r>
        <w:rPr>
          <w:rStyle w:val="Style_1_ch"/>
        </w:rPr>
        <w:instrText>HYPERLINK "https://ave-medico.ru/price/"</w:instrText>
      </w:r>
      <w:r>
        <w:rPr>
          <w:rStyle w:val="Style_1_ch"/>
        </w:rPr>
        <w:fldChar w:fldCharType="separate"/>
      </w:r>
      <w:r>
        <w:rPr>
          <w:rStyle w:val="Style_1_ch"/>
        </w:rPr>
        <w:t>https://ave-medico.ru/price/</w:t>
      </w:r>
      <w:r>
        <w:rPr>
          <w:rStyle w:val="Style_1_ch"/>
        </w:rPr>
        <w:fldChar w:fldCharType="end"/>
      </w:r>
    </w:p>
    <w:p w14:paraId="02000000"/>
    <w:p w14:paraId="03000000">
      <w:pPr>
        <w:pStyle w:val="Style_2"/>
      </w:pPr>
      <w:r>
        <w:t>Если ссылка не открывается, скопируйте ее в адресную строку браузера и нажмите Enter</w:t>
      </w: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2_ch" w:type="character">
    <w:name w:val="Normal"/>
    <w:link w:val="Style_2"/>
    <w:rPr>
      <w:rFonts w:ascii="XO Thames" w:hAnsi="XO Thames"/>
      <w:sz w:val="28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" w:type="paragraph">
    <w:name w:val="Hyperlink"/>
    <w:link w:val="Style_1_ch"/>
    <w:rPr>
      <w:color w:val="0000FF"/>
      <w:u w:val="single"/>
    </w:rPr>
  </w:style>
  <w:style w:styleId="Style_1_ch" w:type="character">
    <w:name w:val="Hyperlink"/>
    <w:link w:val="Style_1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2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2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2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2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2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2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2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2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2023-03-10T09:25:07Z</dcterms:modified>
</cp:coreProperties>
</file>